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63D9" w14:textId="77777777" w:rsidR="00CE141E" w:rsidRDefault="007F3A37">
      <w:pPr>
        <w:pStyle w:val="BodyText"/>
        <w:ind w:left="3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85B6DC5" wp14:editId="468EF52F">
                <wp:extent cx="6899275" cy="72136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9275" cy="72136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78EFDD0F" w14:textId="77777777" w:rsidR="00CE141E" w:rsidRDefault="007F3A37">
                            <w:pPr>
                              <w:spacing w:line="276" w:lineRule="auto"/>
                              <w:ind w:left="2751" w:right="2765" w:firstLine="775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Commonwealth of Massachusetts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Center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Analysis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(CHIA)</w:t>
                            </w:r>
                          </w:p>
                          <w:p w14:paraId="2500867B" w14:textId="77777777" w:rsidR="00CE141E" w:rsidRDefault="007F3A37">
                            <w:pPr>
                              <w:ind w:left="1820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Acknowledgement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Conditions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Upon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Receipt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Medicaid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7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5B6DC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3.25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4lsAEAAE8DAAAOAAAAZHJzL2Uyb0RvYy54bWysU8GO0zAQvSPxD5bvNG0R3d2o6Qq6KkJa&#10;wUoLH+A4dmPhZMyM26R/z9jbtCu4IS6TsT1+fu/NZH0/dl4cDZKDvpKL2VwK02toXL+v5I/vu3e3&#10;UlBUfaM89KaSJ0PyfvP2zXoIpVlCC74xKBikp3IIlWxjDGVRkG5Np2gGwfR8aAE7FXmJ+6JBNTB6&#10;54vlfL4qBsAmIGhDxLsPL4dyk/GtNTp+s5ZMFL6SzC3miDnWKRabtSr3qELr9JmG+gcWnXI9P3qB&#10;elBRiQO6v6A6pxEIbJxp6Aqw1mmTNbCaxfwPNc+tCiZrYXMoXGyi/wervx6fwxOKOH6CkRuYRVB4&#10;BP2T2JtiCFSea5KnVBJXJ6GjxS59WYLgi+zt6eKnGaPQvLm6vbtb3nyQQvPZzXLxfpUNL663A1L8&#10;bKATKakkcr8yA3V8pJjeV+VUkh4j8K7ZOe/zAvf11qM4qtTb+Wq3ndBflWUBL5wT+zjWI8OmtIbm&#10;xMIH7n0l6ddBoZHCf+nZ3DQoU4JTUk8JRr+FPE6JRQ8fDxGsy2yvuGfruGtZxHnC0li8Xueq63+w&#10;+Q0AAP//AwBQSwMEFAAGAAgAAAAhAAvl5DzcAAAABgEAAA8AAABkcnMvZG93bnJldi54bWxMj09L&#10;w0AQxe+C32EZwUuxm/onxJhNEVHE3qyCPU6yYxLMzobstk2/vdNe9DK84Q3v/aZYTq5XOxpD59nA&#10;Yp6AIq697bgx8PnxcpWBChHZYu+ZDBwowLI8Pyswt37P77Rbx0ZJCIccDbQxDrnWoW7JYZj7gVi8&#10;bz86jLKOjbYj7iXc9fo6SVLtsGNpaHGgp5bqn/XWGbjn1eH17dn5WbUKXz6j21m12RhzeTE9PoCK&#10;NMW/YzjiCzqUwlT5LdugegPySDzNo5dk6R2oStTiJgVdFvo/fvkLAAD//wMAUEsBAi0AFAAGAAgA&#10;AAAhALaDOJL+AAAA4QEAABMAAAAAAAAAAAAAAAAAAAAAAFtDb250ZW50X1R5cGVzXS54bWxQSwEC&#10;LQAUAAYACAAAACEAOP0h/9YAAACUAQAACwAAAAAAAAAAAAAAAAAvAQAAX3JlbHMvLnJlbHNQSwEC&#10;LQAUAAYACAAAACEAgDFOJbABAABPAwAADgAAAAAAAAAAAAAAAAAuAgAAZHJzL2Uyb0RvYy54bWxQ&#10;SwECLQAUAAYACAAAACEAC+XkPNwAAAAGAQAADwAAAAAAAAAAAAAAAAAKBAAAZHJzL2Rvd25yZXYu&#10;eG1sUEsFBgAAAAAEAAQA8wAAABMFAAAAAA==&#10;" fillcolor="#006fc0" stroked="f">
                <v:textbox inset="0,0,0,0">
                  <w:txbxContent>
                    <w:p w14:paraId="78EFDD0F" w14:textId="77777777" w:rsidR="00CE141E" w:rsidRDefault="007F3A37">
                      <w:pPr>
                        <w:spacing w:line="276" w:lineRule="auto"/>
                        <w:ind w:left="2751" w:right="2765" w:firstLine="775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Commonwealth of Massachusetts</w:t>
                      </w:r>
                      <w:r>
                        <w:rPr>
                          <w:b/>
                          <w:color w:val="FFFFFF"/>
                          <w:spacing w:val="4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Center</w:t>
                      </w:r>
                      <w:r>
                        <w:rPr>
                          <w:b/>
                          <w:color w:val="FFFFFF"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Health</w:t>
                      </w:r>
                      <w:r>
                        <w:rPr>
                          <w:b/>
                          <w:color w:val="FFFFFF"/>
                          <w:spacing w:val="-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Information</w:t>
                      </w:r>
                      <w:r>
                        <w:rPr>
                          <w:b/>
                          <w:color w:val="FFFFFF"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Analysis</w:t>
                      </w:r>
                      <w:r>
                        <w:rPr>
                          <w:b/>
                          <w:color w:val="FFFFFF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(CHIA)</w:t>
                      </w:r>
                    </w:p>
                    <w:p w14:paraId="2500867B" w14:textId="77777777" w:rsidR="00CE141E" w:rsidRDefault="007F3A37">
                      <w:pPr>
                        <w:ind w:left="1820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Acknowledgement</w:t>
                      </w:r>
                      <w:r>
                        <w:rPr>
                          <w:b/>
                          <w:color w:val="FFFFFF"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Conditions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Upon</w:t>
                      </w:r>
                      <w:r>
                        <w:rPr>
                          <w:b/>
                          <w:color w:val="FFFFFF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Receipt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Medicaid</w:t>
                      </w:r>
                      <w:r>
                        <w:rPr>
                          <w:b/>
                          <w:color w:val="FFFFFF"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7"/>
                        </w:rPr>
                        <w:t>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6F7ECF" w14:textId="77777777" w:rsidR="00CE141E" w:rsidRDefault="007F3A37">
      <w:pPr>
        <w:spacing w:before="182"/>
        <w:ind w:left="5"/>
        <w:jc w:val="center"/>
        <w:rPr>
          <w:b/>
          <w:sz w:val="24"/>
        </w:rPr>
      </w:pPr>
      <w:r>
        <w:rPr>
          <w:b/>
          <w:sz w:val="24"/>
        </w:rPr>
        <w:t>ACKNOWLEDGMENT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RECIEPT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MASSHEALTH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14:paraId="06609229" w14:textId="77777777" w:rsidR="00CE141E" w:rsidRDefault="007F3A37">
      <w:pPr>
        <w:pStyle w:val="BodyText"/>
        <w:tabs>
          <w:tab w:val="left" w:pos="8553"/>
        </w:tabs>
        <w:spacing w:before="201" w:line="256" w:lineRule="exact"/>
      </w:pPr>
      <w:r>
        <w:t>This</w:t>
      </w:r>
      <w:r>
        <w:rPr>
          <w:spacing w:val="-2"/>
        </w:rPr>
        <w:t xml:space="preserve"> </w:t>
      </w:r>
      <w:r>
        <w:t>Acknowledgment supplements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(“DUA”)</w:t>
      </w:r>
      <w:r>
        <w:rPr>
          <w:spacing w:val="5"/>
        </w:rPr>
        <w:t xml:space="preserve"> </w:t>
      </w:r>
      <w:r>
        <w:t>dated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t>between the</w:t>
      </w:r>
      <w:r>
        <w:rPr>
          <w:spacing w:val="-5"/>
        </w:rPr>
        <w:t xml:space="preserve"> </w:t>
      </w:r>
      <w:r>
        <w:t>Center</w:t>
      </w:r>
      <w:r>
        <w:rPr>
          <w:spacing w:val="2"/>
        </w:rPr>
        <w:t xml:space="preserve"> </w:t>
      </w:r>
      <w:r>
        <w:rPr>
          <w:spacing w:val="-5"/>
        </w:rPr>
        <w:t>for</w:t>
      </w:r>
    </w:p>
    <w:p w14:paraId="41D3E2E5" w14:textId="77777777" w:rsidR="00CE141E" w:rsidRDefault="007F3A37">
      <w:pPr>
        <w:pStyle w:val="BodyText"/>
        <w:tabs>
          <w:tab w:val="left" w:pos="6007"/>
        </w:tabs>
        <w:spacing w:line="256" w:lineRule="exact"/>
      </w:pPr>
      <w:r>
        <w:t>Health Information and Analysis</w:t>
      </w:r>
      <w:r>
        <w:rPr>
          <w:spacing w:val="-6"/>
        </w:rPr>
        <w:t xml:space="preserve"> </w:t>
      </w:r>
      <w:r>
        <w:t xml:space="preserve">(“CHIA”)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hereinafter</w:t>
      </w:r>
      <w:r>
        <w:rPr>
          <w:spacing w:val="-1"/>
        </w:rPr>
        <w:t xml:space="preserve"> </w:t>
      </w:r>
      <w:r>
        <w:t>referred to</w:t>
      </w:r>
      <w:r>
        <w:rPr>
          <w:spacing w:val="-5"/>
        </w:rPr>
        <w:t xml:space="preserve"> </w:t>
      </w:r>
      <w:r>
        <w:t xml:space="preserve">as </w:t>
      </w:r>
      <w:r>
        <w:rPr>
          <w:spacing w:val="-2"/>
        </w:rPr>
        <w:t>“Recipient”.</w:t>
      </w:r>
    </w:p>
    <w:p w14:paraId="78B44746" w14:textId="77777777" w:rsidR="00CE141E" w:rsidRDefault="007F3A37">
      <w:pPr>
        <w:pStyle w:val="BodyText"/>
        <w:tabs>
          <w:tab w:val="left" w:pos="8378"/>
        </w:tabs>
        <w:spacing w:before="203" w:line="256" w:lineRule="exact"/>
      </w:pPr>
      <w:r>
        <w:t>This Acknowledgment pertains</w:t>
      </w:r>
      <w:r>
        <w:rPr>
          <w:spacing w:val="-1"/>
        </w:rPr>
        <w:t xml:space="preserve"> </w:t>
      </w:r>
      <w:r>
        <w:t xml:space="preserve">to the project entitled: </w:t>
      </w:r>
      <w:r>
        <w:rPr>
          <w:rFonts w:ascii="Times New Roman" w:hAnsi="Times New Roman"/>
          <w:u w:val="single"/>
        </w:rPr>
        <w:tab/>
      </w:r>
      <w:r>
        <w:t>as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Recipient’s</w:t>
      </w:r>
    </w:p>
    <w:p w14:paraId="371F51B3" w14:textId="77777777" w:rsidR="00CE141E" w:rsidRDefault="007F3A37">
      <w:pPr>
        <w:pStyle w:val="BodyText"/>
        <w:spacing w:line="256" w:lineRule="exact"/>
      </w:pPr>
      <w:r>
        <w:t>Data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All Payer</w:t>
      </w:r>
      <w:r>
        <w:rPr>
          <w:spacing w:val="-8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 xml:space="preserve">Database </w:t>
      </w:r>
      <w:r>
        <w:rPr>
          <w:spacing w:val="-2"/>
        </w:rPr>
        <w:t>(“APCD”).</w:t>
      </w:r>
    </w:p>
    <w:p w14:paraId="478E10E0" w14:textId="77777777" w:rsidR="00CE141E" w:rsidRDefault="007F3A37">
      <w:pPr>
        <w:pStyle w:val="BodyText"/>
        <w:spacing w:before="200"/>
        <w:ind w:right="554"/>
        <w:jc w:val="both"/>
      </w:pPr>
      <w:r>
        <w:t>This</w:t>
      </w:r>
      <w:r>
        <w:rPr>
          <w:spacing w:val="-2"/>
        </w:rPr>
        <w:t xml:space="preserve"> </w:t>
      </w:r>
      <w:r>
        <w:t>Acknowledgment is</w:t>
      </w:r>
      <w:r>
        <w:rPr>
          <w:spacing w:val="-7"/>
        </w:rPr>
        <w:t xml:space="preserve"> </w:t>
      </w:r>
      <w:r>
        <w:t>effective as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date</w:t>
      </w:r>
      <w:r>
        <w:rPr>
          <w:spacing w:val="-5"/>
        </w:rPr>
        <w:t xml:space="preserve"> </w:t>
      </w:r>
      <w:r>
        <w:t>of execution below.</w:t>
      </w:r>
      <w:r>
        <w:rPr>
          <w:spacing w:val="4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 that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Acknowledgment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inconsistent with any terms in</w:t>
      </w:r>
      <w:r>
        <w:rPr>
          <w:spacing w:val="-4"/>
        </w:rPr>
        <w:t xml:space="preserve"> </w:t>
      </w:r>
      <w:r>
        <w:t>the DUA, this Acknowledgment</w:t>
      </w:r>
      <w:r>
        <w:rPr>
          <w:spacing w:val="-2"/>
        </w:rPr>
        <w:t xml:space="preserve"> </w:t>
      </w:r>
      <w:r>
        <w:t>modifies</w:t>
      </w:r>
      <w:r>
        <w:rPr>
          <w:spacing w:val="-5"/>
        </w:rPr>
        <w:t xml:space="preserve"> </w:t>
      </w:r>
      <w:r>
        <w:t>and overrides the</w:t>
      </w:r>
      <w:r>
        <w:rPr>
          <w:spacing w:val="-3"/>
        </w:rPr>
        <w:t xml:space="preserve"> </w:t>
      </w:r>
      <w:r>
        <w:t>DUA,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shall otherwise remain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force and effect.</w:t>
      </w:r>
    </w:p>
    <w:p w14:paraId="302A3AD7" w14:textId="77777777" w:rsidR="00CE141E" w:rsidRDefault="007F3A37">
      <w:pPr>
        <w:pStyle w:val="BodyText"/>
        <w:spacing w:before="201"/>
      </w:pP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1"/>
        </w:rPr>
        <w:t xml:space="preserve"> </w:t>
      </w:r>
      <w:r>
        <w:t>Recipient</w:t>
      </w:r>
      <w:r>
        <w:rPr>
          <w:spacing w:val="-5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acknowledges</w:t>
      </w:r>
      <w:r>
        <w:rPr>
          <w:spacing w:val="-2"/>
        </w:rPr>
        <w:t xml:space="preserve"> </w:t>
      </w:r>
      <w:r>
        <w:rPr>
          <w:spacing w:val="-4"/>
        </w:rPr>
        <w:t>that:</w:t>
      </w:r>
    </w:p>
    <w:p w14:paraId="5F201F4C" w14:textId="77777777" w:rsidR="00CE141E" w:rsidRDefault="007F3A37">
      <w:pPr>
        <w:pStyle w:val="ListParagraph"/>
        <w:numPr>
          <w:ilvl w:val="0"/>
          <w:numId w:val="1"/>
        </w:numPr>
        <w:tabs>
          <w:tab w:val="left" w:pos="1125"/>
        </w:tabs>
        <w:spacing w:before="152" w:line="239" w:lineRule="exact"/>
        <w:rPr>
          <w:sz w:val="21"/>
        </w:rPr>
      </w:pPr>
      <w:r>
        <w:rPr>
          <w:sz w:val="21"/>
        </w:rPr>
        <w:t>Pursuant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1"/>
          <w:sz w:val="21"/>
        </w:rPr>
        <w:t xml:space="preserve"> </w:t>
      </w:r>
      <w:r>
        <w:rPr>
          <w:sz w:val="21"/>
        </w:rPr>
        <w:t>interagency</w:t>
      </w:r>
      <w:r>
        <w:rPr>
          <w:spacing w:val="-5"/>
          <w:sz w:val="21"/>
        </w:rPr>
        <w:t xml:space="preserve"> </w:t>
      </w:r>
      <w:r>
        <w:rPr>
          <w:sz w:val="21"/>
        </w:rPr>
        <w:t>service</w:t>
      </w:r>
      <w:r>
        <w:rPr>
          <w:spacing w:val="-5"/>
          <w:sz w:val="21"/>
        </w:rPr>
        <w:t xml:space="preserve"> </w:t>
      </w:r>
      <w:r>
        <w:rPr>
          <w:sz w:val="21"/>
        </w:rPr>
        <w:t>agreement</w:t>
      </w:r>
      <w:r>
        <w:rPr>
          <w:spacing w:val="-1"/>
          <w:sz w:val="21"/>
        </w:rPr>
        <w:t xml:space="preserve"> </w:t>
      </w:r>
      <w:r>
        <w:rPr>
          <w:sz w:val="21"/>
        </w:rPr>
        <w:t>between CHIA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MassHealth,</w:t>
      </w:r>
      <w:r>
        <w:rPr>
          <w:spacing w:val="2"/>
          <w:sz w:val="21"/>
        </w:rPr>
        <w:t xml:space="preserve"> </w:t>
      </w:r>
      <w:r>
        <w:rPr>
          <w:sz w:val="21"/>
        </w:rPr>
        <w:t>CHIA</w:t>
      </w:r>
      <w:r>
        <w:rPr>
          <w:spacing w:val="-2"/>
          <w:sz w:val="21"/>
        </w:rPr>
        <w:t xml:space="preserve"> </w:t>
      </w:r>
      <w:r>
        <w:rPr>
          <w:sz w:val="21"/>
        </w:rPr>
        <w:t>submitted the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Recipient’s</w:t>
      </w:r>
    </w:p>
    <w:p w14:paraId="6E5D949A" w14:textId="77777777" w:rsidR="00CE141E" w:rsidRDefault="007F3A37">
      <w:pPr>
        <w:pStyle w:val="BodyText"/>
        <w:spacing w:line="203" w:lineRule="exact"/>
        <w:ind w:left="1125"/>
      </w:pPr>
      <w:r>
        <w:t>request</w:t>
      </w:r>
      <w:r>
        <w:rPr>
          <w:spacing w:val="-2"/>
        </w:rPr>
        <w:t xml:space="preserve"> </w:t>
      </w:r>
      <w:r>
        <w:t>for Medicaid</w:t>
      </w:r>
      <w:r>
        <w:rPr>
          <w:spacing w:val="-6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APCD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MassHealth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 whether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rPr>
          <w:spacing w:val="-5"/>
        </w:rPr>
        <w:t>is</w:t>
      </w:r>
    </w:p>
    <w:p w14:paraId="171ACAAA" w14:textId="77777777" w:rsidR="00CE141E" w:rsidRDefault="007F3A37">
      <w:pPr>
        <w:pStyle w:val="BodyText"/>
        <w:spacing w:line="231" w:lineRule="exact"/>
        <w:ind w:left="1125"/>
      </w:pPr>
      <w:r>
        <w:t>“directly</w:t>
      </w:r>
      <w:r>
        <w:rPr>
          <w:spacing w:val="-4"/>
        </w:rPr>
        <w:t xml:space="preserve"> </w:t>
      </w:r>
      <w:r>
        <w:t>connected”</w:t>
      </w:r>
      <w:r>
        <w:rPr>
          <w:spacing w:val="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MassHealth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program;</w:t>
      </w:r>
      <w:proofErr w:type="gramEnd"/>
    </w:p>
    <w:p w14:paraId="79DD92D4" w14:textId="77777777" w:rsidR="00CE141E" w:rsidRDefault="007F3A37">
      <w:pPr>
        <w:pStyle w:val="ListParagraph"/>
        <w:numPr>
          <w:ilvl w:val="0"/>
          <w:numId w:val="1"/>
        </w:numPr>
        <w:tabs>
          <w:tab w:val="left" w:pos="1125"/>
        </w:tabs>
        <w:spacing w:before="188"/>
        <w:ind w:right="360"/>
        <w:rPr>
          <w:sz w:val="21"/>
        </w:rPr>
      </w:pPr>
      <w:r>
        <w:rPr>
          <w:sz w:val="21"/>
        </w:rPr>
        <w:t>Federal</w:t>
      </w:r>
      <w:r>
        <w:rPr>
          <w:spacing w:val="30"/>
          <w:sz w:val="21"/>
        </w:rPr>
        <w:t xml:space="preserve"> </w:t>
      </w:r>
      <w:r>
        <w:rPr>
          <w:sz w:val="21"/>
        </w:rPr>
        <w:t>regulation</w:t>
      </w:r>
      <w:r>
        <w:rPr>
          <w:spacing w:val="29"/>
          <w:sz w:val="21"/>
        </w:rPr>
        <w:t xml:space="preserve"> </w:t>
      </w:r>
      <w:r>
        <w:rPr>
          <w:sz w:val="21"/>
        </w:rPr>
        <w:t>at</w:t>
      </w:r>
      <w:r>
        <w:rPr>
          <w:spacing w:val="29"/>
          <w:sz w:val="21"/>
        </w:rPr>
        <w:t xml:space="preserve"> </w:t>
      </w:r>
      <w:r>
        <w:rPr>
          <w:sz w:val="21"/>
        </w:rPr>
        <w:t>42</w:t>
      </w:r>
      <w:r>
        <w:rPr>
          <w:spacing w:val="28"/>
          <w:sz w:val="21"/>
        </w:rPr>
        <w:t xml:space="preserve"> </w:t>
      </w:r>
      <w:r>
        <w:rPr>
          <w:sz w:val="21"/>
        </w:rPr>
        <w:t>CFR</w:t>
      </w:r>
      <w:r>
        <w:rPr>
          <w:spacing w:val="30"/>
          <w:sz w:val="21"/>
        </w:rPr>
        <w:t xml:space="preserve"> </w:t>
      </w:r>
      <w:r>
        <w:rPr>
          <w:sz w:val="21"/>
        </w:rPr>
        <w:t>431.302</w:t>
      </w:r>
      <w:r>
        <w:rPr>
          <w:spacing w:val="28"/>
          <w:sz w:val="21"/>
        </w:rPr>
        <w:t xml:space="preserve"> </w:t>
      </w:r>
      <w:r>
        <w:rPr>
          <w:sz w:val="21"/>
        </w:rPr>
        <w:t>provides</w:t>
      </w:r>
      <w:r>
        <w:rPr>
          <w:spacing w:val="27"/>
          <w:sz w:val="21"/>
        </w:rPr>
        <w:t xml:space="preserve"> </w:t>
      </w:r>
      <w:r>
        <w:rPr>
          <w:sz w:val="21"/>
        </w:rPr>
        <w:t>purposes</w:t>
      </w:r>
      <w:r>
        <w:rPr>
          <w:spacing w:val="33"/>
          <w:sz w:val="21"/>
        </w:rPr>
        <w:t xml:space="preserve"> </w:t>
      </w:r>
      <w:r>
        <w:rPr>
          <w:sz w:val="21"/>
        </w:rPr>
        <w:t>directly</w:t>
      </w:r>
      <w:r>
        <w:rPr>
          <w:spacing w:val="24"/>
          <w:sz w:val="21"/>
        </w:rPr>
        <w:t xml:space="preserve"> </w:t>
      </w:r>
      <w:r>
        <w:rPr>
          <w:sz w:val="21"/>
        </w:rPr>
        <w:t>related</w:t>
      </w:r>
      <w:r>
        <w:rPr>
          <w:spacing w:val="29"/>
          <w:sz w:val="21"/>
        </w:rPr>
        <w:t xml:space="preserve"> </w:t>
      </w:r>
      <w:r>
        <w:rPr>
          <w:sz w:val="21"/>
        </w:rPr>
        <w:t>to</w:t>
      </w:r>
      <w:r>
        <w:rPr>
          <w:spacing w:val="28"/>
          <w:sz w:val="21"/>
        </w:rPr>
        <w:t xml:space="preserve"> </w:t>
      </w:r>
      <w:r>
        <w:rPr>
          <w:sz w:val="21"/>
        </w:rPr>
        <w:t>plan</w:t>
      </w:r>
      <w:r>
        <w:rPr>
          <w:spacing w:val="28"/>
          <w:sz w:val="21"/>
        </w:rPr>
        <w:t xml:space="preserve"> </w:t>
      </w:r>
      <w:r>
        <w:rPr>
          <w:sz w:val="21"/>
        </w:rPr>
        <w:t>administration</w:t>
      </w:r>
      <w:r>
        <w:rPr>
          <w:spacing w:val="29"/>
          <w:sz w:val="21"/>
        </w:rPr>
        <w:t xml:space="preserve"> </w:t>
      </w:r>
      <w:r>
        <w:rPr>
          <w:sz w:val="21"/>
        </w:rPr>
        <w:t>which</w:t>
      </w:r>
      <w:r>
        <w:rPr>
          <w:spacing w:val="29"/>
          <w:sz w:val="21"/>
        </w:rPr>
        <w:t xml:space="preserve"> </w:t>
      </w:r>
      <w:r>
        <w:rPr>
          <w:sz w:val="21"/>
        </w:rPr>
        <w:t>include</w:t>
      </w:r>
      <w:r>
        <w:rPr>
          <w:spacing w:val="29"/>
          <w:sz w:val="21"/>
        </w:rPr>
        <w:t xml:space="preserve"> </w:t>
      </w:r>
      <w:r>
        <w:rPr>
          <w:sz w:val="21"/>
        </w:rPr>
        <w:t>(1) Establishing eligibility;</w:t>
      </w:r>
      <w:r>
        <w:rPr>
          <w:spacing w:val="-3"/>
          <w:sz w:val="21"/>
        </w:rPr>
        <w:t xml:space="preserve"> </w:t>
      </w:r>
      <w:r>
        <w:rPr>
          <w:sz w:val="21"/>
        </w:rPr>
        <w:t>(2) Determining the amount of medical assistance; (3) Providing services for beneficiaries; and</w:t>
      </w:r>
    </w:p>
    <w:p w14:paraId="4456BC43" w14:textId="77777777" w:rsidR="00CE141E" w:rsidRDefault="007F3A37">
      <w:pPr>
        <w:pStyle w:val="BodyText"/>
        <w:spacing w:line="244" w:lineRule="auto"/>
        <w:ind w:left="1125" w:right="313"/>
      </w:pPr>
      <w:r>
        <w:t>(4) Conducting or assisting an investigation, prosecution, or civil or criminal proceeding related to the administration of the plan.</w:t>
      </w:r>
    </w:p>
    <w:p w14:paraId="4E8129E2" w14:textId="77777777" w:rsidR="00CE141E" w:rsidRDefault="007F3A37">
      <w:pPr>
        <w:pStyle w:val="ListParagraph"/>
        <w:numPr>
          <w:ilvl w:val="0"/>
          <w:numId w:val="1"/>
        </w:numPr>
        <w:tabs>
          <w:tab w:val="left" w:pos="1125"/>
        </w:tabs>
        <w:spacing w:before="248"/>
        <w:rPr>
          <w:sz w:val="21"/>
        </w:rPr>
      </w:pP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all</w:t>
      </w:r>
      <w:r>
        <w:rPr>
          <w:spacing w:val="-4"/>
          <w:sz w:val="21"/>
        </w:rPr>
        <w:t xml:space="preserve"> </w:t>
      </w:r>
      <w:r>
        <w:rPr>
          <w:sz w:val="21"/>
        </w:rPr>
        <w:t>Recipients,</w:t>
      </w:r>
      <w:r>
        <w:rPr>
          <w:spacing w:val="-3"/>
          <w:sz w:val="21"/>
        </w:rPr>
        <w:t xml:space="preserve"> </w:t>
      </w:r>
      <w:r>
        <w:rPr>
          <w:sz w:val="21"/>
        </w:rPr>
        <w:t>EHS</w:t>
      </w:r>
      <w:r>
        <w:rPr>
          <w:spacing w:val="-2"/>
          <w:sz w:val="21"/>
        </w:rPr>
        <w:t xml:space="preserve"> </w:t>
      </w:r>
      <w:r>
        <w:rPr>
          <w:sz w:val="21"/>
        </w:rPr>
        <w:t>approves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request</w:t>
      </w:r>
      <w:r>
        <w:rPr>
          <w:spacing w:val="-2"/>
          <w:sz w:val="21"/>
        </w:rPr>
        <w:t xml:space="preserve"> </w:t>
      </w:r>
      <w:r>
        <w:rPr>
          <w:sz w:val="21"/>
        </w:rPr>
        <w:t>contingent</w:t>
      </w:r>
      <w:r>
        <w:rPr>
          <w:spacing w:val="-5"/>
          <w:sz w:val="21"/>
        </w:rPr>
        <w:t xml:space="preserve"> </w:t>
      </w:r>
      <w:r>
        <w:rPr>
          <w:sz w:val="21"/>
        </w:rPr>
        <w:t>upon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following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requirements:</w:t>
      </w:r>
    </w:p>
    <w:p w14:paraId="4C30B13F" w14:textId="77777777" w:rsidR="00CE141E" w:rsidRDefault="00CE141E">
      <w:pPr>
        <w:pStyle w:val="BodyText"/>
        <w:ind w:left="0"/>
      </w:pPr>
    </w:p>
    <w:p w14:paraId="030C982E" w14:textId="717738FC" w:rsidR="00CE141E" w:rsidRDefault="007F3A37">
      <w:pPr>
        <w:pStyle w:val="ListParagraph"/>
        <w:numPr>
          <w:ilvl w:val="1"/>
          <w:numId w:val="1"/>
        </w:numPr>
        <w:tabs>
          <w:tab w:val="left" w:pos="1846"/>
        </w:tabs>
        <w:spacing w:line="237" w:lineRule="auto"/>
        <w:ind w:right="638"/>
        <w:rPr>
          <w:sz w:val="21"/>
        </w:rPr>
      </w:pPr>
      <w:r>
        <w:rPr>
          <w:sz w:val="21"/>
        </w:rPr>
        <w:t xml:space="preserve">that the Recipient shall provide an advance draft of any publication to the MassHealth Chief of Staff </w:t>
      </w:r>
      <w:r w:rsidRPr="007155D1">
        <w:rPr>
          <w:sz w:val="21"/>
          <w:szCs w:val="21"/>
        </w:rPr>
        <w:t>(</w:t>
      </w:r>
      <w:hyperlink r:id="rId5" w:history="1">
        <w:r w:rsidR="007155D1" w:rsidRPr="007155D1">
          <w:rPr>
            <w:rStyle w:val="Hyperlink"/>
            <w:sz w:val="21"/>
            <w:szCs w:val="21"/>
          </w:rPr>
          <w:t>Celia.S.Segel@mass.gov</w:t>
        </w:r>
      </w:hyperlink>
      <w:r w:rsidRPr="007155D1">
        <w:rPr>
          <w:sz w:val="21"/>
          <w:szCs w:val="21"/>
        </w:rPr>
        <w:t>),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if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Recipient</w:t>
      </w:r>
      <w:r>
        <w:rPr>
          <w:spacing w:val="-3"/>
          <w:sz w:val="21"/>
        </w:rPr>
        <w:t xml:space="preserve"> </w:t>
      </w:r>
      <w:r>
        <w:rPr>
          <w:sz w:val="21"/>
        </w:rPr>
        <w:t>accessed</w:t>
      </w:r>
      <w:r>
        <w:rPr>
          <w:spacing w:val="-2"/>
          <w:sz w:val="21"/>
        </w:rPr>
        <w:t xml:space="preserve"> </w:t>
      </w:r>
      <w:r>
        <w:rPr>
          <w:sz w:val="21"/>
        </w:rPr>
        <w:t>identifiable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z w:val="21"/>
        </w:rPr>
        <w:t>additional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draft must be provided to the EHS Privacy Office </w:t>
      </w:r>
      <w:hyperlink r:id="rId6">
        <w:r>
          <w:rPr>
            <w:sz w:val="21"/>
          </w:rPr>
          <w:t>(</w:t>
        </w:r>
        <w:r>
          <w:rPr>
            <w:color w:val="0000FF"/>
            <w:sz w:val="21"/>
            <w:u w:val="single" w:color="0000FF"/>
          </w:rPr>
          <w:t>privacy.officer@mass.gov</w:t>
        </w:r>
      </w:hyperlink>
      <w:r>
        <w:rPr>
          <w:sz w:val="21"/>
        </w:rPr>
        <w:t>), five (5) business days prior to publication; and</w:t>
      </w:r>
    </w:p>
    <w:p w14:paraId="1536CB78" w14:textId="77777777" w:rsidR="00CE141E" w:rsidRDefault="007F3A37">
      <w:pPr>
        <w:pStyle w:val="ListParagraph"/>
        <w:numPr>
          <w:ilvl w:val="1"/>
          <w:numId w:val="1"/>
        </w:numPr>
        <w:tabs>
          <w:tab w:val="left" w:pos="1845"/>
        </w:tabs>
        <w:spacing w:before="2" w:line="259" w:lineRule="exact"/>
        <w:ind w:left="1845" w:hanging="359"/>
        <w:rPr>
          <w:sz w:val="21"/>
        </w:rPr>
      </w:pP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the Recipient shall</w:t>
      </w:r>
      <w:r>
        <w:rPr>
          <w:spacing w:val="-3"/>
          <w:sz w:val="21"/>
        </w:rPr>
        <w:t xml:space="preserve"> </w:t>
      </w:r>
      <w:r>
        <w:rPr>
          <w:sz w:val="21"/>
        </w:rPr>
        <w:t>provide</w:t>
      </w:r>
      <w:r>
        <w:rPr>
          <w:spacing w:val="-3"/>
          <w:sz w:val="21"/>
        </w:rPr>
        <w:t xml:space="preserve"> </w:t>
      </w:r>
      <w:r>
        <w:rPr>
          <w:sz w:val="21"/>
        </w:rPr>
        <w:t>EHS with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results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its</w:t>
      </w:r>
      <w:r>
        <w:rPr>
          <w:spacing w:val="-3"/>
          <w:sz w:val="21"/>
        </w:rPr>
        <w:t xml:space="preserve"> </w:t>
      </w:r>
      <w:r>
        <w:rPr>
          <w:sz w:val="21"/>
        </w:rPr>
        <w:t>analysis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 MassHealth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data.</w:t>
      </w:r>
    </w:p>
    <w:p w14:paraId="72287B42" w14:textId="77777777" w:rsidR="00CE141E" w:rsidRDefault="007F3A37">
      <w:pPr>
        <w:pStyle w:val="ListParagraph"/>
        <w:numPr>
          <w:ilvl w:val="1"/>
          <w:numId w:val="1"/>
        </w:numPr>
        <w:tabs>
          <w:tab w:val="left" w:pos="1846"/>
        </w:tabs>
        <w:spacing w:line="237" w:lineRule="auto"/>
        <w:ind w:right="1070"/>
        <w:rPr>
          <w:sz w:val="21"/>
        </w:rPr>
      </w:pP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undersigned Recipient</w:t>
      </w:r>
      <w:r>
        <w:rPr>
          <w:spacing w:val="-5"/>
          <w:sz w:val="21"/>
        </w:rPr>
        <w:t xml:space="preserve"> </w:t>
      </w:r>
      <w:r>
        <w:rPr>
          <w:sz w:val="21"/>
        </w:rPr>
        <w:t>hereby</w:t>
      </w:r>
      <w:r>
        <w:rPr>
          <w:spacing w:val="-5"/>
          <w:sz w:val="21"/>
        </w:rPr>
        <w:t xml:space="preserve"> </w:t>
      </w:r>
      <w:r>
        <w:rPr>
          <w:sz w:val="21"/>
        </w:rPr>
        <w:t>agrees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comply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above</w:t>
      </w:r>
      <w:r>
        <w:rPr>
          <w:spacing w:val="-1"/>
          <w:sz w:val="21"/>
        </w:rPr>
        <w:t xml:space="preserve"> </w:t>
      </w:r>
      <w:r>
        <w:rPr>
          <w:sz w:val="21"/>
        </w:rPr>
        <w:t>requirement(s),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condition</w:t>
      </w:r>
      <w:r>
        <w:rPr>
          <w:spacing w:val="-1"/>
          <w:sz w:val="21"/>
        </w:rPr>
        <w:t xml:space="preserve"> </w:t>
      </w:r>
      <w:r>
        <w:rPr>
          <w:sz w:val="21"/>
        </w:rPr>
        <w:t>of receiving MassHealth data from CHIA.</w:t>
      </w:r>
    </w:p>
    <w:p w14:paraId="160D7A75" w14:textId="77777777" w:rsidR="00CE141E" w:rsidRDefault="007F3A37">
      <w:pPr>
        <w:pStyle w:val="BodyText"/>
        <w:spacing w:before="197"/>
        <w:ind w:right="313"/>
      </w:pPr>
      <w:r>
        <w:t>The Recipient acknowledges that the above condition(s) are hereby incorporated into the Recipient’s DUA with CHIA as obligations</w:t>
      </w:r>
      <w:r>
        <w:rPr>
          <w:spacing w:val="-3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Recipient and</w:t>
      </w:r>
      <w:r>
        <w:rPr>
          <w:spacing w:val="-5"/>
        </w:rPr>
        <w:t xml:space="preserve"> </w:t>
      </w:r>
      <w:r>
        <w:t>that, as</w:t>
      </w:r>
      <w:r>
        <w:rPr>
          <w:spacing w:val="-3"/>
        </w:rPr>
        <w:t xml:space="preserve"> </w:t>
      </w:r>
      <w:r>
        <w:t>such, failure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 with</w:t>
      </w:r>
      <w:r>
        <w:rPr>
          <w:spacing w:val="-1"/>
        </w:rPr>
        <w:t xml:space="preserve"> </w:t>
      </w:r>
      <w:r>
        <w:t>any 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listed conditions could</w:t>
      </w:r>
      <w:r>
        <w:rPr>
          <w:spacing w:val="-5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denial</w:t>
      </w:r>
      <w:r>
        <w:rPr>
          <w:spacing w:val="-9"/>
        </w:rPr>
        <w:t xml:space="preserve"> </w:t>
      </w:r>
      <w:r>
        <w:t>of future access to any CHIA Data, termination of current access to CHIA Data, and/or a demand</w:t>
      </w:r>
      <w:r>
        <w:rPr>
          <w:spacing w:val="-2"/>
        </w:rPr>
        <w:t xml:space="preserve"> </w:t>
      </w:r>
      <w:r>
        <w:t>for immediate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or destruction of all CHIA data.</w:t>
      </w:r>
    </w:p>
    <w:p w14:paraId="1E1F8823" w14:textId="77777777" w:rsidR="00CE141E" w:rsidRDefault="007F3A37">
      <w:pPr>
        <w:pStyle w:val="BodyText"/>
        <w:spacing w:before="199"/>
        <w:ind w:right="406"/>
      </w:pPr>
      <w:r>
        <w:t>On behalf</w:t>
      </w:r>
      <w:r>
        <w:rPr>
          <w:spacing w:val="-4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Recipient the</w:t>
      </w:r>
      <w:r>
        <w:rPr>
          <w:spacing w:val="-5"/>
        </w:rPr>
        <w:t xml:space="preserve"> </w:t>
      </w:r>
      <w:r>
        <w:t>undersigned</w:t>
      </w:r>
      <w:r>
        <w:rPr>
          <w:spacing w:val="-5"/>
        </w:rPr>
        <w:t xml:space="preserve"> </w:t>
      </w:r>
      <w:r>
        <w:t>individual hereby attests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 or she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authorized to</w:t>
      </w:r>
      <w:r>
        <w:rPr>
          <w:spacing w:val="-6"/>
        </w:rPr>
        <w:t xml:space="preserve"> </w:t>
      </w:r>
      <w:r>
        <w:t>legally bind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Recipient to the terms of this Acknowledgment and agrees to all the terms specified herein.</w:t>
      </w:r>
    </w:p>
    <w:p w14:paraId="3AB671F2" w14:textId="77777777" w:rsidR="00CE141E" w:rsidRDefault="00CE141E">
      <w:pPr>
        <w:pStyle w:val="BodyText"/>
        <w:spacing w:before="14"/>
        <w:ind w:left="0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6"/>
        <w:gridCol w:w="723"/>
        <w:gridCol w:w="811"/>
        <w:gridCol w:w="90"/>
        <w:gridCol w:w="1080"/>
        <w:gridCol w:w="360"/>
        <w:gridCol w:w="991"/>
        <w:gridCol w:w="3219"/>
      </w:tblGrid>
      <w:tr w:rsidR="00CE141E" w14:paraId="2A1596D6" w14:textId="77777777">
        <w:trPr>
          <w:trHeight w:val="510"/>
        </w:trPr>
        <w:tc>
          <w:tcPr>
            <w:tcW w:w="4970" w:type="dxa"/>
            <w:gridSpan w:val="3"/>
            <w:tcBorders>
              <w:left w:val="single" w:sz="2" w:space="0" w:color="000000"/>
            </w:tcBorders>
          </w:tcPr>
          <w:p w14:paraId="043E127B" w14:textId="77777777" w:rsidR="00CE141E" w:rsidRDefault="007F3A3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authorized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signer:</w:t>
            </w:r>
          </w:p>
        </w:tc>
        <w:tc>
          <w:tcPr>
            <w:tcW w:w="5740" w:type="dxa"/>
            <w:gridSpan w:val="5"/>
            <w:tcBorders>
              <w:right w:val="single" w:sz="2" w:space="0" w:color="000000"/>
            </w:tcBorders>
          </w:tcPr>
          <w:p w14:paraId="5C57A9AF" w14:textId="77777777" w:rsidR="00CE141E" w:rsidRDefault="007F3A37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</w:tr>
      <w:tr w:rsidR="00CE141E" w14:paraId="2BE46327" w14:textId="77777777">
        <w:trPr>
          <w:trHeight w:val="515"/>
        </w:trPr>
        <w:tc>
          <w:tcPr>
            <w:tcW w:w="4159" w:type="dxa"/>
            <w:gridSpan w:val="2"/>
            <w:tcBorders>
              <w:left w:val="single" w:sz="2" w:space="0" w:color="000000"/>
            </w:tcBorders>
          </w:tcPr>
          <w:p w14:paraId="194857AD" w14:textId="77777777" w:rsidR="00CE141E" w:rsidRDefault="007F3A3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Street </w:t>
            </w:r>
            <w:r>
              <w:rPr>
                <w:spacing w:val="-2"/>
                <w:sz w:val="21"/>
              </w:rPr>
              <w:t>Address:</w:t>
            </w:r>
          </w:p>
        </w:tc>
        <w:tc>
          <w:tcPr>
            <w:tcW w:w="1981" w:type="dxa"/>
            <w:gridSpan w:val="3"/>
          </w:tcPr>
          <w:p w14:paraId="075849B7" w14:textId="77777777" w:rsidR="00CE141E" w:rsidRDefault="007F3A37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City:</w:t>
            </w:r>
          </w:p>
        </w:tc>
        <w:tc>
          <w:tcPr>
            <w:tcW w:w="1351" w:type="dxa"/>
            <w:gridSpan w:val="2"/>
          </w:tcPr>
          <w:p w14:paraId="611097FE" w14:textId="77777777" w:rsidR="00CE141E" w:rsidRDefault="007F3A37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State:</w:t>
            </w:r>
          </w:p>
        </w:tc>
        <w:tc>
          <w:tcPr>
            <w:tcW w:w="3219" w:type="dxa"/>
            <w:tcBorders>
              <w:right w:val="single" w:sz="2" w:space="0" w:color="000000"/>
            </w:tcBorders>
          </w:tcPr>
          <w:p w14:paraId="54A3D30C" w14:textId="77777777" w:rsidR="00CE141E" w:rsidRDefault="007F3A37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 xml:space="preserve">ZIP </w:t>
            </w:r>
            <w:r>
              <w:rPr>
                <w:spacing w:val="-2"/>
                <w:sz w:val="21"/>
              </w:rPr>
              <w:t>Code:</w:t>
            </w:r>
          </w:p>
        </w:tc>
      </w:tr>
      <w:tr w:rsidR="00CE141E" w14:paraId="59536128" w14:textId="77777777">
        <w:trPr>
          <w:trHeight w:val="510"/>
        </w:trPr>
        <w:tc>
          <w:tcPr>
            <w:tcW w:w="5060" w:type="dxa"/>
            <w:gridSpan w:val="4"/>
            <w:tcBorders>
              <w:left w:val="single" w:sz="2" w:space="0" w:color="000000"/>
            </w:tcBorders>
          </w:tcPr>
          <w:p w14:paraId="73BCA94E" w14:textId="77777777" w:rsidR="00CE141E" w:rsidRDefault="007F3A3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Office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Telephone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(Include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Area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Code)</w:t>
            </w:r>
            <w:r>
              <w:rPr>
                <w:spacing w:val="-2"/>
                <w:sz w:val="21"/>
              </w:rPr>
              <w:t>:</w:t>
            </w:r>
          </w:p>
        </w:tc>
        <w:tc>
          <w:tcPr>
            <w:tcW w:w="5650" w:type="dxa"/>
            <w:gridSpan w:val="4"/>
            <w:tcBorders>
              <w:right w:val="single" w:sz="2" w:space="0" w:color="000000"/>
            </w:tcBorders>
          </w:tcPr>
          <w:p w14:paraId="27B802E2" w14:textId="77777777" w:rsidR="00CE141E" w:rsidRDefault="007F3A3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(If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applicable)</w:t>
            </w:r>
            <w:r>
              <w:rPr>
                <w:spacing w:val="-2"/>
                <w:sz w:val="21"/>
              </w:rPr>
              <w:t>:</w:t>
            </w:r>
          </w:p>
        </w:tc>
      </w:tr>
      <w:tr w:rsidR="00CE141E" w14:paraId="2232B8AB" w14:textId="77777777">
        <w:trPr>
          <w:trHeight w:val="514"/>
        </w:trPr>
        <w:tc>
          <w:tcPr>
            <w:tcW w:w="3436" w:type="dxa"/>
            <w:tcBorders>
              <w:left w:val="single" w:sz="2" w:space="0" w:color="000000"/>
              <w:right w:val="single" w:sz="2" w:space="0" w:color="000000"/>
            </w:tcBorders>
          </w:tcPr>
          <w:p w14:paraId="6EC31930" w14:textId="77777777" w:rsidR="00CE141E" w:rsidRDefault="007F3A37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Signature:</w:t>
            </w:r>
          </w:p>
        </w:tc>
        <w:tc>
          <w:tcPr>
            <w:tcW w:w="3064" w:type="dxa"/>
            <w:gridSpan w:val="5"/>
            <w:tcBorders>
              <w:left w:val="single" w:sz="2" w:space="0" w:color="000000"/>
            </w:tcBorders>
          </w:tcPr>
          <w:p w14:paraId="4DAA4896" w14:textId="77777777" w:rsidR="00CE141E" w:rsidRDefault="007F3A37">
            <w:pPr>
              <w:pStyle w:val="TableParagraph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</w:p>
        </w:tc>
        <w:tc>
          <w:tcPr>
            <w:tcW w:w="4210" w:type="dxa"/>
            <w:gridSpan w:val="2"/>
            <w:tcBorders>
              <w:right w:val="single" w:sz="2" w:space="0" w:color="000000"/>
            </w:tcBorders>
          </w:tcPr>
          <w:p w14:paraId="18AF8FF7" w14:textId="77777777" w:rsidR="00CE141E" w:rsidRDefault="007F3A37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</w:tbl>
    <w:p w14:paraId="0EE34BF8" w14:textId="77777777" w:rsidR="00CE141E" w:rsidRDefault="00CE141E">
      <w:pPr>
        <w:pStyle w:val="BodyText"/>
        <w:spacing w:before="25"/>
        <w:ind w:left="0"/>
      </w:pPr>
    </w:p>
    <w:p w14:paraId="40E62663" w14:textId="77777777" w:rsidR="00CE141E" w:rsidRDefault="007F3A37">
      <w:pPr>
        <w:ind w:left="360"/>
      </w:pPr>
      <w:r>
        <w:t>December</w:t>
      </w:r>
      <w:r>
        <w:rPr>
          <w:spacing w:val="-6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©</w:t>
      </w:r>
      <w:r>
        <w:rPr>
          <w:spacing w:val="-3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 Health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Analysis.</w:t>
      </w:r>
    </w:p>
    <w:sectPr w:rsidR="00CE141E">
      <w:type w:val="continuous"/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62DF3"/>
    <w:multiLevelType w:val="hybridMultilevel"/>
    <w:tmpl w:val="FF10A68A"/>
    <w:lvl w:ilvl="0" w:tplc="7AD83D18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F681E2A">
      <w:numFmt w:val="bullet"/>
      <w:lvlText w:val="o"/>
      <w:lvlJc w:val="left"/>
      <w:pPr>
        <w:ind w:left="18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9948E72E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3" w:tplc="71F8A81A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  <w:lvl w:ilvl="4" w:tplc="789C6410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5" w:tplc="0EC290D2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6" w:tplc="2E92259A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7" w:tplc="E410E29C"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ar-SA"/>
      </w:rPr>
    </w:lvl>
    <w:lvl w:ilvl="8" w:tplc="1EA63A1A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</w:abstractNum>
  <w:num w:numId="1" w16cid:durableId="40830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1E"/>
    <w:rsid w:val="004435A8"/>
    <w:rsid w:val="007155D1"/>
    <w:rsid w:val="007F3A37"/>
    <w:rsid w:val="00C77CD8"/>
    <w:rsid w:val="00C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4ABE"/>
  <w15:docId w15:val="{3704F667-1940-4108-BEDF-14A19337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82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125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7155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.officer@mass.gov" TargetMode="External"/><Relationship Id="rId5" Type="http://schemas.openxmlformats.org/officeDocument/2006/relationships/hyperlink" Target="mailto:Celia.S.Segel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for Health Information and Analysis | Commonwealth of Massachusetts</dc:creator>
  <cp:lastModifiedBy>Leah</cp:lastModifiedBy>
  <cp:revision>2</cp:revision>
  <dcterms:created xsi:type="dcterms:W3CDTF">2025-05-30T19:25:00Z</dcterms:created>
  <dcterms:modified xsi:type="dcterms:W3CDTF">2025-05-30T19:25:00Z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2025-05-30T00:00:00Z</vt:filetime>
  </property>
</Properties>
</file>